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007377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0073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</w:t>
      </w:r>
      <w:proofErr w:type="spellStart"/>
      <w:r>
        <w:rPr>
          <w:b/>
          <w:sz w:val="32"/>
          <w:szCs w:val="32"/>
        </w:rPr>
        <w:t>Железковского</w:t>
      </w:r>
      <w:proofErr w:type="spellEnd"/>
      <w:r>
        <w:rPr>
          <w:b/>
          <w:sz w:val="32"/>
          <w:szCs w:val="32"/>
        </w:rPr>
        <w:t xml:space="preserve">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87665B" w:rsidRPr="005B03F5">
        <w:rPr>
          <w:b/>
          <w:bCs/>
          <w:sz w:val="28"/>
          <w:szCs w:val="28"/>
          <w:u w:val="single"/>
        </w:rPr>
        <w:t>05</w:t>
      </w:r>
      <w:r w:rsidR="00483EC1" w:rsidRPr="005B03F5">
        <w:rPr>
          <w:b/>
          <w:bCs/>
          <w:sz w:val="28"/>
          <w:szCs w:val="28"/>
          <w:u w:val="single"/>
        </w:rPr>
        <w:t>.0</w:t>
      </w:r>
      <w:r w:rsidR="0087665B" w:rsidRPr="005B03F5">
        <w:rPr>
          <w:b/>
          <w:bCs/>
          <w:sz w:val="28"/>
          <w:szCs w:val="28"/>
          <w:u w:val="single"/>
        </w:rPr>
        <w:t>9</w:t>
      </w:r>
      <w:r w:rsidR="001662C5" w:rsidRPr="005B03F5">
        <w:rPr>
          <w:b/>
          <w:bCs/>
          <w:sz w:val="28"/>
          <w:szCs w:val="28"/>
          <w:u w:val="single"/>
        </w:rPr>
        <w:t>.202</w:t>
      </w:r>
      <w:r w:rsidR="0087665B" w:rsidRPr="005B03F5">
        <w:rPr>
          <w:b/>
          <w:bCs/>
          <w:sz w:val="28"/>
          <w:szCs w:val="28"/>
          <w:u w:val="single"/>
        </w:rPr>
        <w:t>3</w:t>
      </w:r>
      <w:r w:rsidR="001662C5">
        <w:rPr>
          <w:b/>
          <w:bCs/>
          <w:sz w:val="28"/>
          <w:szCs w:val="28"/>
        </w:rPr>
        <w:t xml:space="preserve">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B51D9B" w:rsidRPr="005B03F5">
        <w:rPr>
          <w:b/>
          <w:bCs/>
          <w:sz w:val="28"/>
          <w:szCs w:val="28"/>
          <w:u w:val="single"/>
        </w:rPr>
        <w:t>8</w:t>
      </w:r>
      <w:r w:rsidR="00483EC1" w:rsidRPr="005B03F5">
        <w:rPr>
          <w:b/>
          <w:bCs/>
          <w:sz w:val="28"/>
          <w:szCs w:val="28"/>
          <w:u w:val="single"/>
        </w:rPr>
        <w:t>9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D81914" w:rsidRDefault="00072460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Об утверждении </w:t>
      </w:r>
      <w:r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>Плана мероприятий («дорожной карты»)</w:t>
      </w:r>
      <w:r w:rsidR="00933CF1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 </w:t>
      </w:r>
      <w:r w:rsidR="00933CF1">
        <w:rPr>
          <w:rFonts w:eastAsia="Lucida Sans Unicode"/>
          <w:b/>
          <w:kern w:val="3"/>
          <w:sz w:val="28"/>
          <w:szCs w:val="28"/>
          <w:lang w:eastAsia="zh-CN" w:bidi="hi-IN"/>
        </w:rPr>
        <w:t>п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о</w:t>
      </w:r>
      <w:r w:rsidR="00933CF1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</w:t>
      </w:r>
      <w:r w:rsidR="00933CF1" w:rsidRPr="00933CF1">
        <w:rPr>
          <w:b/>
          <w:sz w:val="28"/>
          <w:szCs w:val="28"/>
        </w:rPr>
        <w:t xml:space="preserve">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proofErr w:type="spellStart"/>
      <w:r w:rsidR="00933CF1" w:rsidRPr="00933CF1">
        <w:rPr>
          <w:b/>
          <w:color w:val="000000"/>
          <w:sz w:val="28"/>
          <w:szCs w:val="28"/>
        </w:rPr>
        <w:t>Железковского</w:t>
      </w:r>
      <w:proofErr w:type="spellEnd"/>
      <w:r w:rsidR="00933CF1" w:rsidRPr="00933CF1">
        <w:rPr>
          <w:b/>
          <w:color w:val="000000"/>
          <w:sz w:val="28"/>
          <w:szCs w:val="28"/>
        </w:rPr>
        <w:t xml:space="preserve"> сельского поселения</w:t>
      </w:r>
      <w:r w:rsidR="00933CF1" w:rsidRPr="00933CF1">
        <w:rPr>
          <w:b/>
          <w:sz w:val="28"/>
          <w:szCs w:val="28"/>
        </w:rPr>
        <w:t xml:space="preserve"> в период 202</w:t>
      </w:r>
      <w:r w:rsidR="00B51D9B">
        <w:rPr>
          <w:b/>
          <w:sz w:val="28"/>
          <w:szCs w:val="28"/>
        </w:rPr>
        <w:t>3</w:t>
      </w:r>
      <w:r w:rsidR="00933CF1" w:rsidRPr="00933CF1">
        <w:rPr>
          <w:b/>
          <w:sz w:val="28"/>
          <w:szCs w:val="28"/>
        </w:rPr>
        <w:t>-202</w:t>
      </w:r>
      <w:r w:rsidR="00B51D9B">
        <w:rPr>
          <w:b/>
          <w:sz w:val="28"/>
          <w:szCs w:val="28"/>
        </w:rPr>
        <w:t>5</w:t>
      </w:r>
      <w:r w:rsidR="00933CF1" w:rsidRPr="00933CF1">
        <w:rPr>
          <w:b/>
          <w:sz w:val="28"/>
          <w:szCs w:val="28"/>
        </w:rPr>
        <w:t xml:space="preserve"> годов</w:t>
      </w:r>
    </w:p>
    <w:p w:rsidR="00933CF1" w:rsidRPr="00933CF1" w:rsidRDefault="00933CF1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</w:p>
    <w:p w:rsidR="0003025C" w:rsidRDefault="00933CF1" w:rsidP="00BE392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E520F">
        <w:rPr>
          <w:color w:val="000000"/>
          <w:sz w:val="28"/>
          <w:szCs w:val="28"/>
        </w:rPr>
        <w:t>В соответствии с Федеральным законом от 6 октября 2003 года № 131-ФЗ</w:t>
      </w:r>
      <w:r w:rsidR="00F77351">
        <w:rPr>
          <w:color w:val="000000"/>
          <w:sz w:val="28"/>
          <w:szCs w:val="28"/>
        </w:rPr>
        <w:t xml:space="preserve"> </w:t>
      </w:r>
      <w:r w:rsidR="00F7735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E520F">
        <w:rPr>
          <w:color w:val="000000"/>
          <w:sz w:val="28"/>
          <w:szCs w:val="28"/>
        </w:rPr>
        <w:t xml:space="preserve">, Уставом </w:t>
      </w:r>
      <w:proofErr w:type="spellStart"/>
      <w:r w:rsidR="00BE3921">
        <w:rPr>
          <w:color w:val="000000"/>
          <w:sz w:val="28"/>
          <w:szCs w:val="28"/>
        </w:rPr>
        <w:t>Железковского</w:t>
      </w:r>
      <w:proofErr w:type="spellEnd"/>
      <w:r w:rsidR="00BE3921">
        <w:rPr>
          <w:color w:val="000000"/>
          <w:sz w:val="28"/>
          <w:szCs w:val="28"/>
        </w:rPr>
        <w:t xml:space="preserve"> сельского поселения</w:t>
      </w:r>
      <w:r w:rsidR="00BE3921">
        <w:rPr>
          <w:sz w:val="28"/>
        </w:rPr>
        <w:t xml:space="preserve">, </w:t>
      </w:r>
      <w:r w:rsidR="0003025C">
        <w:rPr>
          <w:sz w:val="28"/>
          <w:szCs w:val="28"/>
        </w:rPr>
        <w:t xml:space="preserve">Администрация </w:t>
      </w:r>
      <w:proofErr w:type="spellStart"/>
      <w:r w:rsidR="0003025C">
        <w:rPr>
          <w:sz w:val="28"/>
          <w:szCs w:val="28"/>
        </w:rPr>
        <w:t>Железковского</w:t>
      </w:r>
      <w:proofErr w:type="spellEnd"/>
      <w:r w:rsidR="0003025C">
        <w:rPr>
          <w:sz w:val="28"/>
          <w:szCs w:val="28"/>
        </w:rPr>
        <w:t xml:space="preserve">  сельского  поселения</w:t>
      </w:r>
    </w:p>
    <w:p w:rsidR="00D81914" w:rsidRPr="001C5FAD" w:rsidRDefault="00D81914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933CF1" w:rsidRDefault="00F77351" w:rsidP="00933CF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933CF1">
        <w:rPr>
          <w:rFonts w:eastAsia="MS Mincho"/>
          <w:sz w:val="28"/>
          <w:szCs w:val="28"/>
        </w:rPr>
        <w:t>Утвердить прилагаемый План мероприятий («дорожную карту»)</w:t>
      </w:r>
      <w:r w:rsidR="00933CF1">
        <w:rPr>
          <w:sz w:val="28"/>
          <w:szCs w:val="28"/>
        </w:rPr>
        <w:t xml:space="preserve">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proofErr w:type="spellStart"/>
      <w:r w:rsidR="00933CF1">
        <w:rPr>
          <w:sz w:val="28"/>
          <w:szCs w:val="28"/>
        </w:rPr>
        <w:t>Железковского</w:t>
      </w:r>
      <w:proofErr w:type="spellEnd"/>
      <w:r w:rsidR="00933CF1">
        <w:rPr>
          <w:sz w:val="28"/>
          <w:szCs w:val="28"/>
        </w:rPr>
        <w:t xml:space="preserve"> сельского поселения в период 202</w:t>
      </w:r>
      <w:r w:rsidR="0087665B">
        <w:rPr>
          <w:sz w:val="28"/>
          <w:szCs w:val="28"/>
        </w:rPr>
        <w:t>3</w:t>
      </w:r>
      <w:r w:rsidR="00933CF1">
        <w:rPr>
          <w:sz w:val="28"/>
          <w:szCs w:val="28"/>
        </w:rPr>
        <w:t>-202</w:t>
      </w:r>
      <w:r w:rsidR="0087665B">
        <w:rPr>
          <w:sz w:val="28"/>
          <w:szCs w:val="28"/>
        </w:rPr>
        <w:t>5</w:t>
      </w:r>
      <w:r w:rsidR="00933CF1">
        <w:rPr>
          <w:sz w:val="28"/>
          <w:szCs w:val="28"/>
        </w:rPr>
        <w:t xml:space="preserve"> годов (далее План).</w:t>
      </w:r>
    </w:p>
    <w:p w:rsidR="00933CF1" w:rsidRDefault="00933CF1" w:rsidP="00933C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Ответственным исполнителям обеспечить выполнение мероприятий Плана.</w:t>
      </w:r>
    </w:p>
    <w:p w:rsidR="00933CF1" w:rsidRDefault="00933CF1" w:rsidP="00933CF1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81914" w:rsidRDefault="00933CF1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914" w:rsidRPr="00BE3921">
        <w:rPr>
          <w:sz w:val="28"/>
          <w:szCs w:val="28"/>
        </w:rPr>
        <w:t>.Опубликовать настоящее  постановление в бюллетене «Официальный</w:t>
      </w:r>
      <w:r w:rsidR="00D81914">
        <w:rPr>
          <w:sz w:val="28"/>
          <w:szCs w:val="28"/>
        </w:rPr>
        <w:t xml:space="preserve"> вестник </w:t>
      </w:r>
      <w:proofErr w:type="spellStart"/>
      <w:r w:rsidR="0003025C">
        <w:rPr>
          <w:sz w:val="28"/>
          <w:szCs w:val="28"/>
        </w:rPr>
        <w:t>Железковского</w:t>
      </w:r>
      <w:proofErr w:type="spellEnd"/>
      <w:r w:rsidR="00D81914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51D9B" w:rsidRDefault="00B51D9B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CF1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933CF1" w:rsidRDefault="00933CF1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CF1" w:rsidRDefault="00933CF1" w:rsidP="00D701EF">
      <w:pPr>
        <w:autoSpaceDE w:val="0"/>
        <w:autoSpaceDN w:val="0"/>
        <w:adjustRightInd w:val="0"/>
        <w:jc w:val="both"/>
        <w:rPr>
          <w:sz w:val="28"/>
          <w:szCs w:val="28"/>
        </w:rPr>
        <w:sectPr w:rsidR="00933CF1" w:rsidSect="00E757D7">
          <w:pgSz w:w="12240" w:h="15840"/>
          <w:pgMar w:top="1134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16551" w:type="dxa"/>
        <w:tblLook w:val="01E0"/>
      </w:tblPr>
      <w:tblGrid>
        <w:gridCol w:w="10740"/>
        <w:gridCol w:w="1134"/>
        <w:gridCol w:w="3543"/>
        <w:gridCol w:w="1134"/>
      </w:tblGrid>
      <w:tr w:rsidR="00933CF1" w:rsidTr="00933CF1">
        <w:trPr>
          <w:gridAfter w:val="1"/>
          <w:wAfter w:w="1134" w:type="dxa"/>
        </w:trPr>
        <w:tc>
          <w:tcPr>
            <w:tcW w:w="10740" w:type="dxa"/>
          </w:tcPr>
          <w:p w:rsidR="00933CF1" w:rsidRDefault="00933CF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hideMark/>
          </w:tcPr>
          <w:p w:rsidR="00933CF1" w:rsidRDefault="00933CF1">
            <w:pPr>
              <w:widowControl w:val="0"/>
              <w:autoSpaceDN w:val="0"/>
              <w:adjustRightInd w:val="0"/>
              <w:ind w:left="-13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B03F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Утвержден</w:t>
            </w:r>
          </w:p>
          <w:p w:rsidR="00933CF1" w:rsidRPr="005B03F5" w:rsidRDefault="004B137D">
            <w:pPr>
              <w:widowControl w:val="0"/>
              <w:autoSpaceDN w:val="0"/>
              <w:adjustRightInd w:val="0"/>
              <w:ind w:left="317" w:hanging="142"/>
              <w:outlineLvl w:val="0"/>
              <w:rPr>
                <w:sz w:val="22"/>
                <w:szCs w:val="22"/>
              </w:rPr>
            </w:pPr>
            <w:r w:rsidRPr="005B03F5">
              <w:rPr>
                <w:sz w:val="22"/>
                <w:szCs w:val="22"/>
              </w:rPr>
              <w:t>п</w:t>
            </w:r>
            <w:r w:rsidR="00933CF1" w:rsidRPr="005B03F5">
              <w:rPr>
                <w:sz w:val="22"/>
                <w:szCs w:val="22"/>
              </w:rPr>
              <w:t>остановлением Администрации</w:t>
            </w:r>
          </w:p>
          <w:p w:rsidR="00933CF1" w:rsidRPr="005B03F5" w:rsidRDefault="00933CF1">
            <w:pPr>
              <w:widowControl w:val="0"/>
              <w:autoSpaceDN w:val="0"/>
              <w:adjustRightInd w:val="0"/>
              <w:ind w:left="-108"/>
              <w:outlineLvl w:val="0"/>
              <w:rPr>
                <w:sz w:val="22"/>
                <w:szCs w:val="22"/>
              </w:rPr>
            </w:pPr>
            <w:r w:rsidRPr="005B03F5">
              <w:rPr>
                <w:sz w:val="22"/>
                <w:szCs w:val="22"/>
              </w:rPr>
              <w:t xml:space="preserve">   </w:t>
            </w:r>
            <w:proofErr w:type="spellStart"/>
            <w:r w:rsidR="005B03F5" w:rsidRPr="005B03F5">
              <w:rPr>
                <w:sz w:val="22"/>
                <w:szCs w:val="22"/>
              </w:rPr>
              <w:t>Железковского</w:t>
            </w:r>
            <w:proofErr w:type="spellEnd"/>
            <w:r w:rsidRPr="005B03F5">
              <w:rPr>
                <w:sz w:val="22"/>
                <w:szCs w:val="22"/>
              </w:rPr>
              <w:t xml:space="preserve"> сельского поселения</w:t>
            </w:r>
          </w:p>
          <w:p w:rsidR="00933CF1" w:rsidRDefault="00933CF1" w:rsidP="00483EC1">
            <w:pPr>
              <w:widowControl w:val="0"/>
              <w:autoSpaceDN w:val="0"/>
              <w:adjustRightInd w:val="0"/>
              <w:ind w:left="-1384"/>
              <w:outlineLvl w:val="0"/>
              <w:rPr>
                <w:sz w:val="28"/>
                <w:szCs w:val="28"/>
              </w:rPr>
            </w:pPr>
            <w:r w:rsidRPr="005B03F5">
              <w:rPr>
                <w:sz w:val="22"/>
                <w:szCs w:val="22"/>
              </w:rPr>
              <w:t xml:space="preserve">                       </w:t>
            </w:r>
            <w:r w:rsidR="005B03F5">
              <w:rPr>
                <w:sz w:val="22"/>
                <w:szCs w:val="22"/>
              </w:rPr>
              <w:t xml:space="preserve">              </w:t>
            </w:r>
            <w:r w:rsidRPr="005B03F5">
              <w:rPr>
                <w:sz w:val="22"/>
                <w:szCs w:val="22"/>
              </w:rPr>
              <w:t xml:space="preserve">от </w:t>
            </w:r>
            <w:r w:rsidR="0087665B" w:rsidRPr="005B03F5">
              <w:rPr>
                <w:sz w:val="22"/>
                <w:szCs w:val="22"/>
                <w:u w:val="single"/>
              </w:rPr>
              <w:t>05</w:t>
            </w:r>
            <w:r w:rsidR="00483EC1" w:rsidRPr="005B03F5">
              <w:rPr>
                <w:sz w:val="22"/>
                <w:szCs w:val="22"/>
                <w:u w:val="single"/>
              </w:rPr>
              <w:t>.0</w:t>
            </w:r>
            <w:r w:rsidR="0087665B" w:rsidRPr="005B03F5">
              <w:rPr>
                <w:sz w:val="22"/>
                <w:szCs w:val="22"/>
                <w:u w:val="single"/>
              </w:rPr>
              <w:t>9</w:t>
            </w:r>
            <w:r w:rsidRPr="005B03F5">
              <w:rPr>
                <w:sz w:val="22"/>
                <w:szCs w:val="22"/>
                <w:u w:val="single"/>
              </w:rPr>
              <w:t>.202</w:t>
            </w:r>
            <w:r w:rsidR="0087665B" w:rsidRPr="005B03F5">
              <w:rPr>
                <w:sz w:val="22"/>
                <w:szCs w:val="22"/>
                <w:u w:val="single"/>
              </w:rPr>
              <w:t>3</w:t>
            </w:r>
            <w:r w:rsidRPr="005B03F5">
              <w:rPr>
                <w:sz w:val="22"/>
                <w:szCs w:val="22"/>
              </w:rPr>
              <w:t xml:space="preserve"> N </w:t>
            </w:r>
            <w:r w:rsidR="00B51D9B" w:rsidRPr="005B03F5">
              <w:rPr>
                <w:sz w:val="22"/>
                <w:szCs w:val="22"/>
                <w:u w:val="single"/>
              </w:rPr>
              <w:t>8</w:t>
            </w:r>
            <w:r w:rsidR="00483EC1" w:rsidRPr="005B03F5">
              <w:rPr>
                <w:sz w:val="22"/>
                <w:szCs w:val="22"/>
                <w:u w:val="single"/>
              </w:rPr>
              <w:t>9</w:t>
            </w:r>
          </w:p>
        </w:tc>
      </w:tr>
      <w:tr w:rsidR="00933CF1" w:rsidTr="00933CF1">
        <w:tc>
          <w:tcPr>
            <w:tcW w:w="11874" w:type="dxa"/>
            <w:gridSpan w:val="2"/>
          </w:tcPr>
          <w:p w:rsidR="00933CF1" w:rsidRDefault="00933CF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933CF1" w:rsidRDefault="00933CF1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</w:tr>
    </w:tbl>
    <w:p w:rsidR="00933CF1" w:rsidRDefault="00933CF1" w:rsidP="00933C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3CF1" w:rsidRDefault="00933CF1" w:rsidP="00933CF1">
      <w:pPr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933CF1" w:rsidRDefault="00933CF1" w:rsidP="006E2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(«дорожная карта»)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в период 202</w:t>
      </w:r>
      <w:r w:rsidR="0087665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7665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933CF1" w:rsidRDefault="00933CF1" w:rsidP="006E28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42"/>
        <w:gridCol w:w="3078"/>
        <w:gridCol w:w="5731"/>
      </w:tblGrid>
      <w:tr w:rsidR="00933CF1" w:rsidTr="00933CF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ind w:left="-57" w:right="-57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</w:tbl>
    <w:p w:rsidR="00933CF1" w:rsidRDefault="00933CF1" w:rsidP="006E28AA">
      <w:pPr>
        <w:rPr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627"/>
        <w:gridCol w:w="3072"/>
        <w:gridCol w:w="5727"/>
      </w:tblGrid>
      <w:tr w:rsidR="00933CF1" w:rsidTr="00933CF1">
        <w:trPr>
          <w:trHeight w:val="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  <w:r w:rsidR="006E28AA">
              <w:rPr>
                <w:sz w:val="28"/>
                <w:szCs w:val="28"/>
              </w:rPr>
              <w:t xml:space="preserve">, </w:t>
            </w:r>
          </w:p>
          <w:p w:rsidR="00933CF1" w:rsidRDefault="006E28AA" w:rsidP="006E28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933CF1">
              <w:rPr>
                <w:sz w:val="28"/>
                <w:szCs w:val="28"/>
              </w:rPr>
              <w:t xml:space="preserve"> 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933CF1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 по оптимизации бюджетных расходов с направлением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эко-номии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средств соответствующего бюджета на погашение просроченной кредиторской задолженности по бюджетным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обязатель-ствам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(при возникновении просроченной кредиторской задолженности)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="00933CF1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(при возникновении просроченной кредиторской задолженности)</w:t>
            </w:r>
          </w:p>
          <w:p w:rsidR="006E28AA" w:rsidRDefault="006E28AA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7048A" w:rsidRDefault="0037048A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4</w:t>
            </w:r>
            <w:r w:rsidR="00933CF1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оптимизации расходов бюджетных и автономных учреждений с направлением экономии учреждения на погашение просроченной кредиторской задолженности по его обязательствам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E28AA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6E28AA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EB3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EB39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EB39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  <w:p w:rsidR="006E28AA" w:rsidRDefault="006E28AA" w:rsidP="00EB39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6E28AA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768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Рассмотрение вопроса об установлении сроков погашения просроченной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кред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торской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задолженности по бюджетным обязательствам, с равномерным исполнением  обязательств в течение года в случае заключения мировых соглашений по исполнению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контрактов, договоров (при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возникно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вении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просроченной кредиторской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задол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женности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768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распорядители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бюджетных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="006E28AA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414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Заключение договоров на закупку товаров, выполнение работ и оказание услуг для обеспечения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 нужд в пределах доведенных в теку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щем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финансовом году и плановом периоде лимитов бюджетных обязательств с учетом необходимости погашения кредиторской задолженности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414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6E28AA" w:rsidRDefault="006E28AA" w:rsidP="00841401">
            <w:pPr>
              <w:rPr>
                <w:sz w:val="28"/>
                <w:szCs w:val="28"/>
              </w:rPr>
            </w:pPr>
          </w:p>
          <w:p w:rsidR="006E28AA" w:rsidRDefault="006E28AA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  <w:r w:rsidR="006E28AA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A164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отсутствия по состоянию на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1-е число каждого месяца просроченной кредиторской задолженности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A164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бюджетных средств, 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37048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9</w:t>
            </w:r>
            <w:r w:rsidR="006E28AA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C3C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Соблюдение </w:t>
            </w:r>
            <w:r>
              <w:rPr>
                <w:sz w:val="28"/>
                <w:szCs w:val="28"/>
              </w:rPr>
              <w:t>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бюджета в период 202</w:t>
            </w:r>
            <w:r w:rsidR="00B51D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B51D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C3C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31 декабря текущего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C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Железковского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33CF1" w:rsidRDefault="00933CF1" w:rsidP="006E28AA">
      <w:pPr>
        <w:tabs>
          <w:tab w:val="left" w:pos="5670"/>
          <w:tab w:val="left" w:pos="6237"/>
          <w:tab w:val="left" w:pos="7088"/>
        </w:tabs>
        <w:jc w:val="center"/>
        <w:rPr>
          <w:sz w:val="28"/>
        </w:rPr>
      </w:pPr>
      <w:r>
        <w:rPr>
          <w:sz w:val="28"/>
        </w:rPr>
        <w:t>___________________________</w:t>
      </w:r>
    </w:p>
    <w:p w:rsidR="00D81914" w:rsidRPr="00D8663D" w:rsidRDefault="00D81914" w:rsidP="006E2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D3419" w:rsidRDefault="00D81914" w:rsidP="006E28AA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81914" w:rsidRDefault="00D81914" w:rsidP="006E28AA">
      <w:pPr>
        <w:autoSpaceDE w:val="0"/>
        <w:autoSpaceDN w:val="0"/>
        <w:adjustRightInd w:val="0"/>
        <w:ind w:firstLine="709"/>
        <w:outlineLvl w:val="1"/>
      </w:pPr>
    </w:p>
    <w:sectPr w:rsidR="00D81914" w:rsidSect="00933CF1">
      <w:pgSz w:w="15840" w:h="12240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07377"/>
    <w:rsid w:val="0003025C"/>
    <w:rsid w:val="0003428A"/>
    <w:rsid w:val="00036EFD"/>
    <w:rsid w:val="00072460"/>
    <w:rsid w:val="000A483E"/>
    <w:rsid w:val="000E5D54"/>
    <w:rsid w:val="0013712A"/>
    <w:rsid w:val="001662C5"/>
    <w:rsid w:val="00190344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7048A"/>
    <w:rsid w:val="00386E55"/>
    <w:rsid w:val="00397827"/>
    <w:rsid w:val="003A46D1"/>
    <w:rsid w:val="003A75BA"/>
    <w:rsid w:val="003A7B06"/>
    <w:rsid w:val="003D65D8"/>
    <w:rsid w:val="003F185F"/>
    <w:rsid w:val="004462B0"/>
    <w:rsid w:val="00483EC1"/>
    <w:rsid w:val="004B137D"/>
    <w:rsid w:val="004B4A17"/>
    <w:rsid w:val="004B6D11"/>
    <w:rsid w:val="005737F6"/>
    <w:rsid w:val="005B03F5"/>
    <w:rsid w:val="00606DB2"/>
    <w:rsid w:val="00610C51"/>
    <w:rsid w:val="00646740"/>
    <w:rsid w:val="006C0AAF"/>
    <w:rsid w:val="006E0D31"/>
    <w:rsid w:val="006E28AA"/>
    <w:rsid w:val="00775A13"/>
    <w:rsid w:val="00791C59"/>
    <w:rsid w:val="007F071D"/>
    <w:rsid w:val="00820DF2"/>
    <w:rsid w:val="00856A8F"/>
    <w:rsid w:val="0087665B"/>
    <w:rsid w:val="008F7C98"/>
    <w:rsid w:val="009109BD"/>
    <w:rsid w:val="009213C1"/>
    <w:rsid w:val="00933CF1"/>
    <w:rsid w:val="0094239A"/>
    <w:rsid w:val="0095398D"/>
    <w:rsid w:val="009D287F"/>
    <w:rsid w:val="00A335A9"/>
    <w:rsid w:val="00A51F62"/>
    <w:rsid w:val="00A73033"/>
    <w:rsid w:val="00A93846"/>
    <w:rsid w:val="00AD3F9C"/>
    <w:rsid w:val="00AF0B9D"/>
    <w:rsid w:val="00B006D1"/>
    <w:rsid w:val="00B05D9C"/>
    <w:rsid w:val="00B1431D"/>
    <w:rsid w:val="00B51D9B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A4F18"/>
    <w:rsid w:val="00DA7ADC"/>
    <w:rsid w:val="00DD3419"/>
    <w:rsid w:val="00DD7DC6"/>
    <w:rsid w:val="00E31853"/>
    <w:rsid w:val="00E3375E"/>
    <w:rsid w:val="00E519BF"/>
    <w:rsid w:val="00E55331"/>
    <w:rsid w:val="00E757D7"/>
    <w:rsid w:val="00E86F99"/>
    <w:rsid w:val="00F145BC"/>
    <w:rsid w:val="00F35687"/>
    <w:rsid w:val="00F369DE"/>
    <w:rsid w:val="00F620C8"/>
    <w:rsid w:val="00F67119"/>
    <w:rsid w:val="00F725F9"/>
    <w:rsid w:val="00F77351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2020-04-30T05:26:00Z</cp:lastPrinted>
  <dcterms:created xsi:type="dcterms:W3CDTF">2019-05-15T07:08:00Z</dcterms:created>
  <dcterms:modified xsi:type="dcterms:W3CDTF">2023-09-06T12:43:00Z</dcterms:modified>
</cp:coreProperties>
</file>