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49" w:rsidRDefault="00AC7D49">
      <w:pP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 </w:t>
      </w:r>
      <w:r w:rsidR="0052611A" w:rsidRPr="0052611A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ОБЩЕСТВЕННЫЕ ОБСУЖДЕНИЯ</w:t>
      </w:r>
    </w:p>
    <w:p w:rsidR="00AC7D49" w:rsidRDefault="00AC7D49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</w:t>
      </w:r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Администрация </w:t>
      </w:r>
      <w:proofErr w:type="spellStart"/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Боровичского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района проводит общественные обсуждения </w:t>
      </w:r>
      <w:proofErr w:type="gramStart"/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по проекту Доклада о правоприменительной практике при осуществлении муниципального контроля в сфере  благоустройства 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на терр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итории</w:t>
      </w:r>
      <w:proofErr w:type="gramEnd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</w:t>
      </w:r>
      <w:r w:rsidR="00EB2BE0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ого</w:t>
      </w:r>
      <w:proofErr w:type="spellEnd"/>
      <w:r w:rsidR="00EB2BE0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за  2024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год, с 22 феврал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я 2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025 года по 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1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0 марта 2025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года.</w:t>
      </w:r>
    </w:p>
    <w:p w:rsidR="00FC3CCF" w:rsidRDefault="0052611A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П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редложения и за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мечания могут быть направлены 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в форме электронного документа на адрес электронной почты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–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hyperlink r:id="rId4" w:history="1"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ad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m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.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jelezkowo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@</w:t>
        </w:r>
        <w:proofErr w:type="spellStart"/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yandex.ru</w:t>
        </w:r>
        <w:proofErr w:type="spellEnd"/>
      </w:hyperlink>
    </w:p>
    <w:p w:rsidR="00046CEE" w:rsidRDefault="00046CEE" w:rsidP="00046CEE">
      <w:pPr>
        <w:tabs>
          <w:tab w:val="left" w:pos="40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7560" cy="914400"/>
            <wp:effectExtent l="19050" t="0" r="254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EE" w:rsidRDefault="00046CEE" w:rsidP="00046CEE">
      <w:pPr>
        <w:tabs>
          <w:tab w:val="left" w:pos="600"/>
          <w:tab w:val="left" w:pos="37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046CEE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</w:t>
      </w:r>
      <w:r w:rsidRPr="00046CEE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046CEE" w:rsidRDefault="00046CEE" w:rsidP="00046CEE">
      <w:pPr>
        <w:tabs>
          <w:tab w:val="left" w:pos="3181"/>
        </w:tabs>
        <w:jc w:val="center"/>
        <w:rPr>
          <w:b/>
          <w:sz w:val="28"/>
          <w:szCs w:val="28"/>
        </w:rPr>
      </w:pPr>
    </w:p>
    <w:p w:rsidR="00046CEE" w:rsidRPr="00046CEE" w:rsidRDefault="00046CEE" w:rsidP="00046CEE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46CEE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CE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sz w:val="28"/>
          <w:szCs w:val="28"/>
          <w:u w:val="single"/>
        </w:rPr>
        <w:t>00.00.2025 г.</w:t>
      </w:r>
      <w:r w:rsidRPr="00046CEE">
        <w:rPr>
          <w:rFonts w:ascii="Times New Roman" w:hAnsi="Times New Roman" w:cs="Times New Roman"/>
          <w:sz w:val="28"/>
          <w:szCs w:val="28"/>
        </w:rPr>
        <w:t xml:space="preserve">  № </w:t>
      </w:r>
      <w:r w:rsidRPr="00046CEE"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046CEE" w:rsidRDefault="00046CEE" w:rsidP="00046CEE">
      <w:pPr>
        <w:pStyle w:val="msonormalbullet2gi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Доклада о правоприменительной практике </w:t>
      </w:r>
      <w:r>
        <w:rPr>
          <w:b/>
          <w:sz w:val="28"/>
          <w:szCs w:val="28"/>
        </w:rPr>
        <w:br/>
        <w:t>при осуществлении муниципального контроля в сфере благоустройства на территории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сельского поселения за 2024 год</w:t>
      </w:r>
    </w:p>
    <w:p w:rsidR="00046CEE" w:rsidRPr="00046CEE" w:rsidRDefault="00046CEE" w:rsidP="00046CEE">
      <w:pPr>
        <w:pStyle w:val="msonormalbullet2gif"/>
        <w:jc w:val="both"/>
        <w:rPr>
          <w:b/>
          <w:sz w:val="28"/>
          <w:szCs w:val="28"/>
        </w:rPr>
      </w:pPr>
      <w:r w:rsidRPr="00046CEE">
        <w:rPr>
          <w:sz w:val="28"/>
          <w:szCs w:val="28"/>
        </w:rPr>
        <w:t xml:space="preserve">     </w:t>
      </w:r>
      <w:proofErr w:type="gramStart"/>
      <w:r w:rsidRPr="00046CEE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решением Совета депутатов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 от 27.10.2021 № 56 «Об утверждении Положения о муниципальном контроле в сфере благоустройства в </w:t>
      </w:r>
      <w:proofErr w:type="spellStart"/>
      <w:r w:rsidRPr="00046CEE">
        <w:rPr>
          <w:sz w:val="28"/>
          <w:szCs w:val="28"/>
        </w:rPr>
        <w:t>Железковском</w:t>
      </w:r>
      <w:proofErr w:type="spellEnd"/>
      <w:r w:rsidRPr="00046CEE">
        <w:rPr>
          <w:sz w:val="28"/>
          <w:szCs w:val="28"/>
        </w:rPr>
        <w:t xml:space="preserve"> сельском </w:t>
      </w:r>
      <w:r w:rsidRPr="00046CEE">
        <w:rPr>
          <w:sz w:val="28"/>
          <w:szCs w:val="28"/>
        </w:rPr>
        <w:lastRenderedPageBreak/>
        <w:t xml:space="preserve">поселении </w:t>
      </w:r>
      <w:proofErr w:type="spellStart"/>
      <w:r w:rsidRPr="00046CEE">
        <w:rPr>
          <w:sz w:val="28"/>
          <w:szCs w:val="28"/>
        </w:rPr>
        <w:t>Боровичского</w:t>
      </w:r>
      <w:proofErr w:type="spellEnd"/>
      <w:r w:rsidRPr="00046CEE">
        <w:rPr>
          <w:sz w:val="28"/>
          <w:szCs w:val="28"/>
        </w:rPr>
        <w:t xml:space="preserve"> муниципального района</w:t>
      </w:r>
      <w:proofErr w:type="gramEnd"/>
      <w:r w:rsidRPr="00046CEE">
        <w:rPr>
          <w:sz w:val="28"/>
          <w:szCs w:val="28"/>
        </w:rPr>
        <w:t xml:space="preserve">  Новгородской области», Уставом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поселения,   </w:t>
      </w:r>
    </w:p>
    <w:p w:rsidR="00046CEE" w:rsidRPr="00046CEE" w:rsidRDefault="00046CEE" w:rsidP="00046CEE">
      <w:pPr>
        <w:pStyle w:val="msonormalbullet2gif"/>
        <w:jc w:val="both"/>
        <w:rPr>
          <w:sz w:val="28"/>
          <w:szCs w:val="28"/>
        </w:rPr>
      </w:pPr>
      <w:r w:rsidRPr="00046CEE">
        <w:rPr>
          <w:sz w:val="28"/>
          <w:szCs w:val="28"/>
        </w:rPr>
        <w:t xml:space="preserve">            1. Утвердить Доклад о правоприменительной практике </w:t>
      </w:r>
      <w:r w:rsidRPr="00046CEE">
        <w:rPr>
          <w:sz w:val="28"/>
          <w:szCs w:val="28"/>
        </w:rPr>
        <w:br/>
        <w:t xml:space="preserve">при осуществлении муниципального контроля в сфере благоустройства на территории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 за 2024 год.</w:t>
      </w:r>
    </w:p>
    <w:p w:rsidR="00046CEE" w:rsidRPr="00046CEE" w:rsidRDefault="00046CEE" w:rsidP="00046CEE">
      <w:pPr>
        <w:pStyle w:val="msonormalbullet2gif"/>
        <w:jc w:val="both"/>
        <w:rPr>
          <w:sz w:val="28"/>
          <w:szCs w:val="28"/>
        </w:rPr>
      </w:pPr>
      <w:r w:rsidRPr="00046CEE">
        <w:rPr>
          <w:sz w:val="28"/>
          <w:szCs w:val="28"/>
        </w:rPr>
        <w:t xml:space="preserve">            2. Разместить Доклад о правоприменительной практике </w:t>
      </w:r>
      <w:r w:rsidRPr="00046CEE">
        <w:rPr>
          <w:sz w:val="28"/>
          <w:szCs w:val="28"/>
        </w:rPr>
        <w:br/>
        <w:t xml:space="preserve">при осуществлении муниципального контроля в сфере благоустройства на территории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 за 2024 год на официальном сайте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 в </w:t>
      </w:r>
      <w:proofErr w:type="spellStart"/>
      <w:proofErr w:type="gramStart"/>
      <w:r w:rsidRPr="00046CEE">
        <w:rPr>
          <w:sz w:val="28"/>
          <w:szCs w:val="28"/>
        </w:rPr>
        <w:t>сети-Интернет</w:t>
      </w:r>
      <w:proofErr w:type="spellEnd"/>
      <w:proofErr w:type="gramEnd"/>
      <w:r w:rsidRPr="00046CEE">
        <w:rPr>
          <w:sz w:val="28"/>
          <w:szCs w:val="28"/>
        </w:rPr>
        <w:t xml:space="preserve"> и опубликовать в бюллетене «Официальный вестник </w:t>
      </w:r>
      <w:proofErr w:type="spellStart"/>
      <w:r w:rsidRPr="00046CEE">
        <w:rPr>
          <w:sz w:val="28"/>
          <w:szCs w:val="28"/>
        </w:rPr>
        <w:t>Железковского</w:t>
      </w:r>
      <w:proofErr w:type="spellEnd"/>
      <w:r w:rsidRPr="00046CEE">
        <w:rPr>
          <w:sz w:val="28"/>
          <w:szCs w:val="28"/>
        </w:rPr>
        <w:t xml:space="preserve"> сельского поселения».</w:t>
      </w:r>
    </w:p>
    <w:p w:rsidR="00046CEE" w:rsidRDefault="00046CEE" w:rsidP="00046CEE">
      <w:pPr>
        <w:pStyle w:val="msonormalbullet2gi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сельского поселения                                          Т. А. 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046CEE" w:rsidRDefault="00046CEE" w:rsidP="00046CEE">
      <w:pPr>
        <w:rPr>
          <w:b/>
          <w:sz w:val="28"/>
          <w:szCs w:val="28"/>
        </w:rPr>
      </w:pPr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6CEE">
        <w:rPr>
          <w:rFonts w:ascii="Times New Roman" w:hAnsi="Times New Roman" w:cs="Times New Roman"/>
        </w:rPr>
        <w:t>Приложение</w:t>
      </w:r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</w:rPr>
      </w:pPr>
      <w:r w:rsidRPr="00046CEE">
        <w:rPr>
          <w:rFonts w:ascii="Times New Roman" w:hAnsi="Times New Roman" w:cs="Times New Roman"/>
        </w:rPr>
        <w:t xml:space="preserve"> к распоряжению № 00 от 00.00.2025 г. «</w:t>
      </w:r>
      <w:proofErr w:type="gramStart"/>
      <w:r w:rsidRPr="00046CEE">
        <w:rPr>
          <w:rFonts w:ascii="Times New Roman" w:hAnsi="Times New Roman" w:cs="Times New Roman"/>
        </w:rPr>
        <w:t>Об</w:t>
      </w:r>
      <w:proofErr w:type="gramEnd"/>
      <w:r w:rsidRPr="00046CEE">
        <w:rPr>
          <w:rFonts w:ascii="Times New Roman" w:hAnsi="Times New Roman" w:cs="Times New Roman"/>
        </w:rPr>
        <w:t xml:space="preserve"> </w:t>
      </w:r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</w:rPr>
      </w:pPr>
      <w:r w:rsidRPr="00046CEE">
        <w:rPr>
          <w:rFonts w:ascii="Times New Roman" w:hAnsi="Times New Roman" w:cs="Times New Roman"/>
        </w:rPr>
        <w:t xml:space="preserve">утверждении Доклада о </w:t>
      </w:r>
      <w:proofErr w:type="gramStart"/>
      <w:r w:rsidRPr="00046CEE">
        <w:rPr>
          <w:rFonts w:ascii="Times New Roman" w:hAnsi="Times New Roman" w:cs="Times New Roman"/>
        </w:rPr>
        <w:t>правоприменительной</w:t>
      </w:r>
      <w:proofErr w:type="gramEnd"/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</w:rPr>
      </w:pPr>
      <w:r w:rsidRPr="00046CEE">
        <w:rPr>
          <w:rFonts w:ascii="Times New Roman" w:hAnsi="Times New Roman" w:cs="Times New Roman"/>
        </w:rPr>
        <w:t xml:space="preserve"> практике при осуществлении </w:t>
      </w:r>
      <w:proofErr w:type="gramStart"/>
      <w:r w:rsidRPr="00046CEE">
        <w:rPr>
          <w:rFonts w:ascii="Times New Roman" w:hAnsi="Times New Roman" w:cs="Times New Roman"/>
        </w:rPr>
        <w:t>муниципального</w:t>
      </w:r>
      <w:proofErr w:type="gramEnd"/>
      <w:r w:rsidRPr="00046CEE">
        <w:rPr>
          <w:rFonts w:ascii="Times New Roman" w:hAnsi="Times New Roman" w:cs="Times New Roman"/>
        </w:rPr>
        <w:t xml:space="preserve"> </w:t>
      </w:r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</w:rPr>
      </w:pPr>
      <w:r w:rsidRPr="00046CEE">
        <w:rPr>
          <w:rFonts w:ascii="Times New Roman" w:hAnsi="Times New Roman" w:cs="Times New Roman"/>
        </w:rPr>
        <w:t>контроля в сфере благоустройства на территории</w:t>
      </w:r>
    </w:p>
    <w:p w:rsidR="00046CEE" w:rsidRPr="00046CEE" w:rsidRDefault="00046CEE" w:rsidP="00046CEE">
      <w:pPr>
        <w:pStyle w:val="a6"/>
        <w:jc w:val="right"/>
        <w:rPr>
          <w:rFonts w:ascii="Times New Roman" w:hAnsi="Times New Roman" w:cs="Times New Roman"/>
        </w:rPr>
      </w:pPr>
      <w:r w:rsidRPr="00046CEE">
        <w:rPr>
          <w:rFonts w:ascii="Times New Roman" w:hAnsi="Times New Roman" w:cs="Times New Roman"/>
        </w:rPr>
        <w:t xml:space="preserve"> </w:t>
      </w:r>
      <w:proofErr w:type="spellStart"/>
      <w:r w:rsidRPr="00046CEE">
        <w:rPr>
          <w:rFonts w:ascii="Times New Roman" w:hAnsi="Times New Roman" w:cs="Times New Roman"/>
        </w:rPr>
        <w:t>Железковского</w:t>
      </w:r>
      <w:proofErr w:type="spellEnd"/>
      <w:r w:rsidRPr="00046CEE">
        <w:rPr>
          <w:rFonts w:ascii="Times New Roman" w:hAnsi="Times New Roman" w:cs="Times New Roman"/>
        </w:rPr>
        <w:t xml:space="preserve"> сельского поселения за 2024 год»</w:t>
      </w:r>
    </w:p>
    <w:p w:rsidR="00046CEE" w:rsidRDefault="00046CEE" w:rsidP="00046CEE">
      <w:pPr>
        <w:rPr>
          <w:b/>
          <w:sz w:val="28"/>
          <w:szCs w:val="28"/>
        </w:rPr>
      </w:pP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Pr="00046CEE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муниципального контроля в сфере благоустройства на территории </w:t>
      </w:r>
      <w:proofErr w:type="spellStart"/>
      <w:r w:rsidRPr="00046CEE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2024 год</w:t>
      </w:r>
    </w:p>
    <w:p w:rsidR="00046CEE" w:rsidRPr="00046CEE" w:rsidRDefault="00046CEE" w:rsidP="00046C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EE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год, подготовлен Администрацией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46CEE"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в сфере благоустройства на территории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осуществляется в соответствие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1 и частью 3 статьи 14 Федерального закона от 06.10.2003 № 131-ФЗ «Об общих принципах организации местного самоуправления в Российской Федерации» а также «Положения о муниципальном</w:t>
      </w:r>
      <w:proofErr w:type="gramEnd"/>
      <w:r w:rsidRPr="00046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CEE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области», утвержденного решением Совета депутатов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 от 27.10.2021 № 56, «Правилами благоустройства территории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поселения», утвержденными решением Совета депутатов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</w:t>
      </w:r>
      <w:r w:rsidRPr="00046CE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от 30.03.2022 № 83, Уставом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046CEE">
        <w:rPr>
          <w:rFonts w:ascii="Times New Roman" w:hAnsi="Times New Roman" w:cs="Times New Roman"/>
          <w:sz w:val="28"/>
          <w:szCs w:val="28"/>
        </w:rPr>
        <w:tab/>
      </w:r>
      <w:r w:rsidRPr="00046CEE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 Объектами контроля являются:</w:t>
      </w: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1) деятельность, действия (бездействие) контролируемых лиц, в рамках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(бездействие);</w:t>
      </w:r>
    </w:p>
    <w:p w:rsid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</w:t>
      </w:r>
      <w:proofErr w:type="gramStart"/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и к которым Правилами благоустройства предъявляются обязательные требования.</w:t>
      </w:r>
      <w:proofErr w:type="gramEnd"/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046CEE" w:rsidRPr="00046CEE" w:rsidRDefault="00046CEE" w:rsidP="00046CE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Итоги осуществления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в 2024 году</w:t>
      </w: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</w:t>
      </w:r>
      <w:proofErr w:type="gramStart"/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046CE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046CE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2024 года </w:t>
      </w:r>
      <w:r w:rsidRPr="00046CEE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н</w:t>
      </w:r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proofErr w:type="spellStart"/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Железковского</w:t>
      </w:r>
      <w:proofErr w:type="spellEnd"/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</w:t>
      </w:r>
      <w:proofErr w:type="gramEnd"/>
      <w:r w:rsidRPr="00046C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требования соблюдение, которых оценивается при проведении мероприятий по муниципальному  контролю.</w:t>
      </w:r>
    </w:p>
    <w:p w:rsidR="00046CEE" w:rsidRPr="00046CEE" w:rsidRDefault="00046CEE" w:rsidP="00046CE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    В случае изменения обязательных требований осуществляется подготовка и размещение информации о:</w:t>
      </w:r>
    </w:p>
    <w:p w:rsidR="00046CEE" w:rsidRPr="00046CEE" w:rsidRDefault="00046CEE" w:rsidP="00046CE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046CEE">
        <w:rPr>
          <w:rFonts w:ascii="Times New Roman" w:eastAsia="Calibri" w:hAnsi="Times New Roman" w:cs="Times New Roman"/>
          <w:sz w:val="28"/>
          <w:szCs w:val="28"/>
        </w:rPr>
        <w:t>содержании</w:t>
      </w:r>
      <w:proofErr w:type="gramEnd"/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новых нормативных правовых актов, устанавливающих обязательные требования;</w:t>
      </w:r>
    </w:p>
    <w:p w:rsidR="00046CEE" w:rsidRPr="00046CEE" w:rsidRDefault="00046CEE" w:rsidP="00046CE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    -   внесенных </w:t>
      </w:r>
      <w:proofErr w:type="gramStart"/>
      <w:r w:rsidRPr="00046CEE">
        <w:rPr>
          <w:rFonts w:ascii="Times New Roman" w:eastAsia="Calibri" w:hAnsi="Times New Roman" w:cs="Times New Roman"/>
          <w:sz w:val="28"/>
          <w:szCs w:val="28"/>
        </w:rPr>
        <w:t>изменениях</w:t>
      </w:r>
      <w:proofErr w:type="gramEnd"/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в действующие нормативные правовые акты;</w:t>
      </w:r>
    </w:p>
    <w:p w:rsidR="00046CEE" w:rsidRPr="00046CEE" w:rsidRDefault="00046CEE" w:rsidP="00046CE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046CEE">
        <w:rPr>
          <w:rFonts w:ascii="Times New Roman" w:eastAsia="Calibri" w:hAnsi="Times New Roman" w:cs="Times New Roman"/>
          <w:sz w:val="28"/>
          <w:szCs w:val="28"/>
        </w:rPr>
        <w:t>сроках</w:t>
      </w:r>
      <w:proofErr w:type="gramEnd"/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и порядке вступления новых нормативных правовых актов в действие;</w:t>
      </w:r>
    </w:p>
    <w:p w:rsidR="00046CEE" w:rsidRPr="00046CEE" w:rsidRDefault="00046CEE" w:rsidP="00046CEE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046CEE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046CEE">
        <w:rPr>
          <w:rFonts w:ascii="Times New Roman" w:eastAsia="Calibri" w:hAnsi="Times New Roman" w:cs="Times New Roman"/>
          <w:sz w:val="28"/>
          <w:szCs w:val="28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046CEE" w:rsidRPr="00046CEE" w:rsidRDefault="00046CEE" w:rsidP="00046CEE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CEE">
        <w:rPr>
          <w:rFonts w:ascii="Times New Roman" w:hAnsi="Times New Roman" w:cs="Times New Roman"/>
          <w:bCs/>
          <w:sz w:val="28"/>
          <w:szCs w:val="28"/>
        </w:rPr>
        <w:t xml:space="preserve">     2. За текущий период 2024 года в рамках муниципального контроля Правил благоустройства территории </w:t>
      </w:r>
      <w:proofErr w:type="spellStart"/>
      <w:r w:rsidRPr="00046CEE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поселения, </w:t>
      </w:r>
      <w:r w:rsidRPr="00046CEE">
        <w:rPr>
          <w:rFonts w:ascii="Times New Roman" w:hAnsi="Times New Roman" w:cs="Times New Roman"/>
          <w:bCs/>
          <w:sz w:val="28"/>
          <w:szCs w:val="28"/>
        </w:rPr>
        <w:lastRenderedPageBreak/>
        <w:t>плановые и внеплановые проверки, мероприятия по контролю без взаимодействия с контролируемыми лицами не производились.</w:t>
      </w: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CEE">
        <w:rPr>
          <w:rFonts w:ascii="Times New Roman" w:hAnsi="Times New Roman" w:cs="Times New Roman"/>
          <w:bCs/>
          <w:sz w:val="28"/>
          <w:szCs w:val="28"/>
        </w:rPr>
        <w:t xml:space="preserve">      Эксперты и представители экспертных организаций к проведению проверок не привлекались.</w:t>
      </w: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CEE">
        <w:rPr>
          <w:rFonts w:ascii="Times New Roman" w:hAnsi="Times New Roman" w:cs="Times New Roman"/>
          <w:bCs/>
          <w:sz w:val="28"/>
          <w:szCs w:val="28"/>
        </w:rPr>
        <w:t xml:space="preserve">       Предостережения о недопустимости нарушений обязательных требований при осуществлении муниципального контроля</w:t>
      </w:r>
      <w:r w:rsidRPr="00046C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6CEE">
        <w:rPr>
          <w:rFonts w:ascii="Times New Roman" w:hAnsi="Times New Roman" w:cs="Times New Roman"/>
          <w:bCs/>
          <w:sz w:val="28"/>
          <w:szCs w:val="28"/>
        </w:rPr>
        <w:t>в сфере благоустройства контролируемым лицам не выдавались.</w:t>
      </w:r>
    </w:p>
    <w:p w:rsidR="00046CEE" w:rsidRPr="00046CEE" w:rsidRDefault="00046CEE" w:rsidP="00046CE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CEE">
        <w:rPr>
          <w:rFonts w:ascii="Times New Roman" w:hAnsi="Times New Roman" w:cs="Times New Roman"/>
          <w:bCs/>
          <w:sz w:val="28"/>
          <w:szCs w:val="28"/>
        </w:rPr>
        <w:t xml:space="preserve">       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Повышению эффективности осуществления муниципального контроля будет способствовать:</w:t>
      </w: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- систематическое проведение практических семинаров по вопросам осуществления муниципального контроля;</w:t>
      </w:r>
    </w:p>
    <w:p w:rsidR="00046CEE" w:rsidRPr="00046CEE" w:rsidRDefault="00046CEE" w:rsidP="00046CEE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46CE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:rsidR="00046CEE" w:rsidRPr="00046CEE" w:rsidRDefault="00046CEE" w:rsidP="00046CE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E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7D49" w:rsidRDefault="00AC7D49" w:rsidP="00AC7D49">
      <w:pPr>
        <w:jc w:val="both"/>
      </w:pPr>
    </w:p>
    <w:sectPr w:rsidR="00AC7D49" w:rsidSect="00FC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64D"/>
    <w:rsid w:val="00046CEE"/>
    <w:rsid w:val="00046FD2"/>
    <w:rsid w:val="001F41DF"/>
    <w:rsid w:val="00262B8F"/>
    <w:rsid w:val="003F4862"/>
    <w:rsid w:val="004058C0"/>
    <w:rsid w:val="0052611A"/>
    <w:rsid w:val="007A79B4"/>
    <w:rsid w:val="0089764D"/>
    <w:rsid w:val="00A71D5B"/>
    <w:rsid w:val="00AC3F03"/>
    <w:rsid w:val="00AC7D49"/>
    <w:rsid w:val="00BE10C9"/>
    <w:rsid w:val="00EB2BE0"/>
    <w:rsid w:val="00ED7FC6"/>
    <w:rsid w:val="00F968AF"/>
    <w:rsid w:val="00F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D49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0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6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dm.jelezkow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2024-09-20T08:44:00Z</dcterms:created>
  <dcterms:modified xsi:type="dcterms:W3CDTF">2025-02-21T11:55:00Z</dcterms:modified>
</cp:coreProperties>
</file>